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24A0" w14:textId="77777777" w:rsidR="00823082" w:rsidRPr="00BC70A2" w:rsidRDefault="00823082" w:rsidP="0082308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>Author Agreement Statement</w:t>
      </w:r>
    </w:p>
    <w:p w14:paraId="30A7DE68" w14:textId="4754D044" w:rsidR="00823082" w:rsidRPr="00BC70A2" w:rsidRDefault="00823082" w:rsidP="00BC70A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 xml:space="preserve">We the undersigned declare that this manuscript is original, has not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been published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 before and is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not currently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being considered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 for publication elsewhere.</w:t>
      </w:r>
    </w:p>
    <w:p w14:paraId="4241E2BE" w14:textId="36BF841D" w:rsidR="00823082" w:rsidRPr="00BC70A2" w:rsidRDefault="00823082" w:rsidP="00BC70A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 xml:space="preserve">We confirm that the manuscript has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been read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 and approved by all named authors and that there are no other persons who satisfied the criteria for authorship but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are not listed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. We further confirm that the order of authors listed in the manuscript has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been approved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 by all of us.</w:t>
      </w:r>
    </w:p>
    <w:p w14:paraId="74A47673" w14:textId="6C3C1EE1" w:rsidR="00823082" w:rsidRPr="00BC70A2" w:rsidRDefault="00823082" w:rsidP="00BC70A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 xml:space="preserve">We understand that the Corresponding Author is the sole contact for the Editorial process. </w:t>
      </w:r>
    </w:p>
    <w:p w14:paraId="64611B67" w14:textId="77777777" w:rsidR="00823082" w:rsidRPr="00BC70A2" w:rsidRDefault="00823082" w:rsidP="00BC70A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 xml:space="preserve">He/she is </w:t>
      </w:r>
      <w:proofErr w:type="gramStart"/>
      <w:r w:rsidRPr="00BC70A2">
        <w:rPr>
          <w:rFonts w:ascii="Times New Roman" w:hAnsi="Times New Roman" w:cs="Times New Roman"/>
          <w:sz w:val="24"/>
          <w:szCs w:val="24"/>
        </w:rPr>
        <w:t>responsible for</w:t>
      </w:r>
      <w:proofErr w:type="gramEnd"/>
      <w:r w:rsidRPr="00BC70A2">
        <w:rPr>
          <w:rFonts w:ascii="Times New Roman" w:hAnsi="Times New Roman" w:cs="Times New Roman"/>
          <w:sz w:val="24"/>
          <w:szCs w:val="24"/>
        </w:rPr>
        <w:t xml:space="preserve"> communicating with the other authors about progress, submissions of</w:t>
      </w:r>
    </w:p>
    <w:p w14:paraId="7C65218B" w14:textId="59798F7A" w:rsidR="00823082" w:rsidRPr="00BC70A2" w:rsidRDefault="00823082" w:rsidP="00BC70A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>revisions and final approval of proofs.</w:t>
      </w:r>
    </w:p>
    <w:p w14:paraId="3E8BD2F9" w14:textId="4EC4DD9D" w:rsidR="00E36462" w:rsidRDefault="00823082" w:rsidP="00BC70A2">
      <w:pPr>
        <w:rPr>
          <w:rFonts w:ascii="Times New Roman" w:hAnsi="Times New Roman" w:cs="Times New Roman"/>
          <w:sz w:val="24"/>
          <w:szCs w:val="24"/>
        </w:rPr>
      </w:pPr>
      <w:r w:rsidRPr="00BC70A2">
        <w:rPr>
          <w:rFonts w:ascii="Times New Roman" w:hAnsi="Times New Roman" w:cs="Times New Roman"/>
          <w:sz w:val="24"/>
          <w:szCs w:val="24"/>
        </w:rPr>
        <w:t>Signed by all authors as follows:</w:t>
      </w:r>
    </w:p>
    <w:p w14:paraId="35C4A60A" w14:textId="785EF61B" w:rsidR="00AD0F06" w:rsidRDefault="00AD0F06" w:rsidP="00AD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1EB857E9" w14:textId="2ECE94A8" w:rsidR="00AD0F06" w:rsidRDefault="00AD0F06" w:rsidP="00AD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A58F5B4" w14:textId="3A39A5DD" w:rsidR="00AD0F06" w:rsidRDefault="00AD0F06" w:rsidP="00AD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2E80041C" w14:textId="76926662" w:rsidR="00AD0F06" w:rsidRPr="00AD0F06" w:rsidRDefault="00AD0F06" w:rsidP="00AD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sectPr w:rsidR="00AD0F06" w:rsidRPr="00AD0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9D"/>
    <w:rsid w:val="0029719D"/>
    <w:rsid w:val="007C4199"/>
    <w:rsid w:val="00823082"/>
    <w:rsid w:val="00AD0F06"/>
    <w:rsid w:val="00BC70A2"/>
    <w:rsid w:val="00E36462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9D49"/>
  <w15:chartTrackingRefBased/>
  <w15:docId w15:val="{EE3B992B-4296-4622-BA4E-794D8E5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Nelly Sakura</cp:lastModifiedBy>
  <cp:revision>3</cp:revision>
  <dcterms:created xsi:type="dcterms:W3CDTF">2025-03-22T04:35:00Z</dcterms:created>
  <dcterms:modified xsi:type="dcterms:W3CDTF">2025-06-12T02:38:00Z</dcterms:modified>
</cp:coreProperties>
</file>